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80" w:rsidRDefault="005F6080" w:rsidP="001A678A">
      <w:pPr>
        <w:rPr>
          <w:b/>
        </w:rPr>
      </w:pPr>
    </w:p>
    <w:p w:rsidR="005F6080" w:rsidRDefault="005F6080" w:rsidP="005F6080">
      <w:pPr>
        <w:jc w:val="center"/>
        <w:rPr>
          <w:b/>
        </w:rPr>
      </w:pPr>
    </w:p>
    <w:p w:rsidR="005F6080" w:rsidRPr="005F6080" w:rsidRDefault="005F6080" w:rsidP="005F6080">
      <w:pPr>
        <w:rPr>
          <w:b/>
        </w:rPr>
      </w:pPr>
      <w:r>
        <w:rPr>
          <w:b/>
        </w:rPr>
        <w:t xml:space="preserve">При пожарах возросли гибель и </w:t>
      </w:r>
      <w:proofErr w:type="spellStart"/>
      <w:r>
        <w:rPr>
          <w:b/>
        </w:rPr>
        <w:t>травмирование</w:t>
      </w:r>
      <w:proofErr w:type="spellEnd"/>
      <w:r>
        <w:rPr>
          <w:b/>
        </w:rPr>
        <w:t>!!!</w:t>
      </w:r>
    </w:p>
    <w:p w:rsidR="005F6080" w:rsidRPr="005F6080" w:rsidRDefault="005F6080" w:rsidP="005F6080">
      <w:pPr>
        <w:rPr>
          <w:b/>
          <w:color w:val="000000"/>
          <w:szCs w:val="28"/>
          <w:shd w:val="clear" w:color="auto" w:fill="FFFFFF"/>
        </w:rPr>
      </w:pPr>
      <w:r w:rsidRPr="005F6080">
        <w:rPr>
          <w:b/>
          <w:color w:val="000000"/>
          <w:szCs w:val="28"/>
          <w:shd w:val="clear" w:color="auto" w:fill="FFFFFF"/>
        </w:rPr>
        <w:t>Пожары на территории Бурятии.</w:t>
      </w:r>
    </w:p>
    <w:p w:rsidR="005F6080" w:rsidRDefault="005F6080" w:rsidP="005F6080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 период с 20 по 26 января 2020г. на территории Республики Бурятия зарегистрировано 50 пожаров (в аналогичный период прошлого года (АППГ) произошло 53 пожара – снижение на 5,5%). Вместе с тем возросло количество погибших и травмированных людей при пожарах. За прошедшую неделю погибли 6 человек (АППГ – 0, +6 случаев), были травмированы 4</w:t>
      </w:r>
      <w:r>
        <w:rPr>
          <w:color w:val="000000"/>
          <w:szCs w:val="28"/>
          <w:shd w:val="clear" w:color="auto" w:fill="FFFFFF"/>
        </w:rPr>
        <w:t>человека (АППГ-1, +4 раза)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Основной причиной пожаров, повлекших гибель людей, стало неосторожное обращение с огнем при курении. По этой причине в период с 20 по 26 января погибли 5 человек, 1 был травмирован. По причине нарушения правил устройства и эксплуатации печей были травмированы 2 человека.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proofErr w:type="gramStart"/>
      <w:r w:rsidRPr="005F6080">
        <w:rPr>
          <w:color w:val="000000"/>
          <w:szCs w:val="28"/>
          <w:shd w:val="clear" w:color="auto" w:fill="FFFFFF"/>
        </w:rPr>
        <w:t>С начала года количество пожаров составило 196 случаев (АППГ – 201 пожар, снижение на 2,4%), при пожарах погибло 15 человек (АППГ- 7, +114,2%), получили травмы различной степени тяжести 13 человек (</w:t>
      </w:r>
      <w:r>
        <w:rPr>
          <w:color w:val="000000"/>
          <w:szCs w:val="28"/>
          <w:shd w:val="clear" w:color="auto" w:fill="FFFFFF"/>
        </w:rPr>
        <w:t>АППГ-</w:t>
      </w:r>
      <w:proofErr w:type="gramEnd"/>
    </w:p>
    <w:p w:rsidR="005F6080" w:rsidRDefault="005F6080" w:rsidP="005F6080">
      <w:pPr>
        <w:ind w:right="-1"/>
        <w:jc w:val="both"/>
        <w:rPr>
          <w:b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10,+30%).</w:t>
      </w:r>
    </w:p>
    <w:p w:rsidR="00B840DA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Профилактика пожаров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                 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</w:t>
      </w:r>
      <w:proofErr w:type="gramEnd"/>
      <w:r w:rsidRPr="005F6080">
        <w:rPr>
          <w:color w:val="000000"/>
          <w:szCs w:val="28"/>
          <w:shd w:val="clear" w:color="auto" w:fill="FFFFFF"/>
        </w:rPr>
        <w:t xml:space="preserve"> целях профилактики возникновения пожаров в жилом секторе инструкторами противопожарной профилактики отрядов Государственной противопожарной службы Республики Бурятия в </w:t>
      </w:r>
      <w:r>
        <w:rPr>
          <w:color w:val="000000"/>
          <w:szCs w:val="28"/>
          <w:shd w:val="clear" w:color="auto" w:fill="FFFFFF"/>
        </w:rPr>
        <w:t xml:space="preserve">период с 20 по 26 января 2020 г. проведена следующая работа: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  <w:t xml:space="preserve">- инструкторами противопожарной профилактики и личным составом подразделений Государственной противопожарной службы Республики Бурятия пройдено 4504 жилых дома. При проведении </w:t>
      </w:r>
      <w:proofErr w:type="spellStart"/>
      <w:r w:rsidRPr="005F6080">
        <w:rPr>
          <w:color w:val="000000"/>
          <w:szCs w:val="28"/>
          <w:shd w:val="clear" w:color="auto" w:fill="FFFFFF"/>
        </w:rPr>
        <w:t>подворовых</w:t>
      </w:r>
      <w:proofErr w:type="spellEnd"/>
      <w:r w:rsidRPr="005F6080">
        <w:rPr>
          <w:color w:val="000000"/>
          <w:szCs w:val="28"/>
          <w:shd w:val="clear" w:color="auto" w:fill="FFFFFF"/>
        </w:rPr>
        <w:t xml:space="preserve"> обходов распространено 11072 материала наглядной агитации (плакаты, листовки, памятки); </w:t>
      </w:r>
      <w:r w:rsidRPr="005F6080">
        <w:rPr>
          <w:color w:val="000000"/>
          <w:szCs w:val="28"/>
          <w:shd w:val="clear" w:color="auto" w:fill="FFFFFF"/>
        </w:rPr>
        <w:br/>
        <w:t>- совместно с органами социальной защиты, работниками сельских администраций проведено обследование 347 мест проживания неблагополучных семей и 457 мест проживания социально-незащищенных слоев населения с одновременным проведением инструктажей и вручением памяток о пожарной безопасности;</w:t>
      </w:r>
      <w:r>
        <w:rPr>
          <w:color w:val="000000"/>
          <w:szCs w:val="28"/>
          <w:shd w:val="clear" w:color="auto" w:fill="FFFFFF"/>
        </w:rPr>
        <w:t xml:space="preserve">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  <w:t>- обучено мерам пожарно</w:t>
      </w:r>
      <w:r>
        <w:rPr>
          <w:color w:val="000000"/>
          <w:szCs w:val="28"/>
          <w:shd w:val="clear" w:color="auto" w:fill="FFFFFF"/>
        </w:rPr>
        <w:t>й безопасности 10703 человека. </w:t>
      </w:r>
      <w:r w:rsidRPr="005F6080">
        <w:rPr>
          <w:color w:val="000000"/>
          <w:szCs w:val="28"/>
          <w:shd w:val="clear" w:color="auto" w:fill="FFFFFF"/>
        </w:rPr>
        <w:br/>
      </w:r>
      <w:r w:rsidRPr="005F6080">
        <w:rPr>
          <w:b/>
          <w:color w:val="000000"/>
          <w:szCs w:val="28"/>
          <w:shd w:val="clear" w:color="auto" w:fill="FFFFFF"/>
        </w:rPr>
        <w:t>Меры пожарной безопасности</w:t>
      </w:r>
      <w:proofErr w:type="gramStart"/>
      <w:r>
        <w:rPr>
          <w:b/>
          <w:color w:val="000000"/>
          <w:szCs w:val="28"/>
          <w:shd w:val="clear" w:color="auto" w:fill="FFFFFF"/>
        </w:rPr>
        <w:t xml:space="preserve">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  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В</w:t>
      </w:r>
      <w:proofErr w:type="gramEnd"/>
      <w:r w:rsidRPr="005F6080">
        <w:rPr>
          <w:color w:val="000000"/>
          <w:szCs w:val="28"/>
          <w:shd w:val="clear" w:color="auto" w:fill="FFFFFF"/>
        </w:rPr>
        <w:t xml:space="preserve"> целях предупреждения пожара в своем доме Государственная противопожарная служба Республики Бурятия напоминает о правилах пожарной безопасности: не допускайте перекала печей и не сушите на печи </w:t>
      </w:r>
      <w:r w:rsidRPr="005F6080">
        <w:rPr>
          <w:color w:val="000000"/>
          <w:szCs w:val="28"/>
          <w:shd w:val="clear" w:color="auto" w:fill="FFFFFF"/>
        </w:rPr>
        <w:lastRenderedPageBreak/>
        <w:t>вещи и сухие дрова. Пользу</w:t>
      </w:r>
      <w:r>
        <w:rPr>
          <w:color w:val="000000"/>
          <w:szCs w:val="28"/>
          <w:shd w:val="clear" w:color="auto" w:fill="FFFFFF"/>
        </w:rPr>
        <w:t xml:space="preserve">йтесь только сертифицированными </w:t>
      </w:r>
      <w:r w:rsidRPr="005F6080">
        <w:rPr>
          <w:color w:val="000000"/>
          <w:szCs w:val="28"/>
          <w:shd w:val="clear" w:color="auto" w:fill="FFFFFF"/>
        </w:rPr>
        <w:t>электроприборами и не располагайте их вблизи легкосгораемых материалов. Помните, что даже при исправной электропроводке нельзя перегружать сеть единовременным включением приборов. И топящиеся печи, и работающее электрооборудование нельзя оставлять без присмотра! Будьте аккуратны при курении: не курите в постели и вблизи мягкой мебели, особенно в состоянии алкогольного опьянения.</w:t>
      </w:r>
      <w:r>
        <w:rPr>
          <w:color w:val="000000"/>
          <w:szCs w:val="28"/>
          <w:shd w:val="clear" w:color="auto" w:fill="FFFFFF"/>
        </w:rPr>
        <w:t xml:space="preserve">           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 xml:space="preserve">Особое внимание нужно уделить детям: не оставляйте детей без присмотра! Ребенок должен находиться в поле зрения взрослых, когда топится печь и работают </w:t>
      </w:r>
      <w:proofErr w:type="spellStart"/>
      <w:r w:rsidRPr="005F6080">
        <w:rPr>
          <w:color w:val="000000"/>
          <w:szCs w:val="28"/>
          <w:shd w:val="clear" w:color="auto" w:fill="FFFFFF"/>
        </w:rPr>
        <w:t>электро</w:t>
      </w:r>
      <w:proofErr w:type="spellEnd"/>
      <w:r w:rsidRPr="005F6080">
        <w:rPr>
          <w:color w:val="000000"/>
          <w:szCs w:val="28"/>
          <w:shd w:val="clear" w:color="auto" w:fill="FFFFFF"/>
        </w:rPr>
        <w:t>- и газовые приборы. Спички и зажигалки лучше хранить в недоступном для детей месте.</w:t>
      </w:r>
      <w:r>
        <w:rPr>
          <w:color w:val="000000"/>
          <w:szCs w:val="28"/>
          <w:shd w:val="clear" w:color="auto" w:fill="FFFFFF"/>
        </w:rPr>
        <w:t xml:space="preserve">                     </w:t>
      </w:r>
      <w:r w:rsidRPr="005F6080">
        <w:rPr>
          <w:color w:val="000000"/>
          <w:szCs w:val="28"/>
          <w:shd w:val="clear" w:color="auto" w:fill="FFFFFF"/>
        </w:rPr>
        <w:t> </w:t>
      </w:r>
      <w:r w:rsidRPr="005F6080">
        <w:rPr>
          <w:color w:val="000000"/>
          <w:szCs w:val="28"/>
          <w:shd w:val="clear" w:color="auto" w:fill="FFFFFF"/>
        </w:rPr>
        <w:br/>
      </w:r>
      <w:r>
        <w:rPr>
          <w:color w:val="000000"/>
          <w:szCs w:val="28"/>
          <w:shd w:val="clear" w:color="auto" w:fill="FFFFFF"/>
        </w:rPr>
        <w:t xml:space="preserve">    </w:t>
      </w:r>
      <w:r w:rsidRPr="005F6080">
        <w:rPr>
          <w:color w:val="000000"/>
          <w:szCs w:val="28"/>
          <w:shd w:val="clear" w:color="auto" w:fill="FFFFFF"/>
        </w:rPr>
        <w:t>При обнаружении пожара необходимо незамедлительно вызвать пожарную охрану по телефону «101»! 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</w:t>
      </w: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p w:rsidR="005F6080" w:rsidRPr="005F6080" w:rsidRDefault="005F6080" w:rsidP="005F6080">
      <w:pPr>
        <w:ind w:right="-1"/>
        <w:jc w:val="both"/>
        <w:rPr>
          <w:color w:val="000000"/>
          <w:szCs w:val="28"/>
          <w:shd w:val="clear" w:color="auto" w:fill="FFFFFF"/>
        </w:rPr>
      </w:pPr>
    </w:p>
    <w:sectPr w:rsidR="005F6080" w:rsidRPr="005F6080" w:rsidSect="00B8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80"/>
    <w:rsid w:val="001A678A"/>
    <w:rsid w:val="0037006D"/>
    <w:rsid w:val="005F6080"/>
    <w:rsid w:val="0090707A"/>
    <w:rsid w:val="00B8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F6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komputer</cp:lastModifiedBy>
  <cp:revision>3</cp:revision>
  <dcterms:created xsi:type="dcterms:W3CDTF">2020-01-27T06:25:00Z</dcterms:created>
  <dcterms:modified xsi:type="dcterms:W3CDTF">2020-01-31T05:32:00Z</dcterms:modified>
</cp:coreProperties>
</file>